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90654F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March 16</w:t>
      </w:r>
      <w:r w:rsidR="003A3C04">
        <w:rPr>
          <w:rFonts w:ascii="Garamond" w:hAnsi="Garamond"/>
          <w:b/>
          <w:sz w:val="32"/>
          <w:szCs w:val="32"/>
        </w:rPr>
        <w:t>, 2021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</w:t>
      </w:r>
      <w:r w:rsidR="0090654F">
        <w:rPr>
          <w:rFonts w:ascii="Garamond" w:hAnsi="Garamond"/>
          <w:b/>
          <w:sz w:val="24"/>
          <w:szCs w:val="24"/>
        </w:rPr>
        <w:t>e minutes from February 2021</w:t>
      </w:r>
      <w:bookmarkStart w:id="0" w:name="_GoBack"/>
      <w:bookmarkEnd w:id="0"/>
      <w:r w:rsidR="00060816">
        <w:rPr>
          <w:rFonts w:ascii="Garamond" w:hAnsi="Garamond"/>
          <w:b/>
          <w:sz w:val="24"/>
          <w:szCs w:val="24"/>
        </w:rPr>
        <w:t xml:space="preserve"> meeting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  <w:r w:rsidR="0090654F">
        <w:rPr>
          <w:rFonts w:ascii="Garamond" w:hAnsi="Garamond"/>
          <w:b/>
          <w:sz w:val="24"/>
          <w:szCs w:val="24"/>
        </w:rPr>
        <w:t>: Vaneesa will give a presentation of the Uplift program</w:t>
      </w:r>
    </w:p>
    <w:p w:rsidR="00121B4C" w:rsidRDefault="0090654F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Gillian will give update of the changes in Early Learning Council and the budget forcaste.   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  <w:r w:rsidR="003A3C04">
        <w:rPr>
          <w:rFonts w:ascii="Garamond" w:hAnsi="Garamond"/>
          <w:b/>
          <w:sz w:val="24"/>
          <w:szCs w:val="24"/>
        </w:rPr>
        <w:t xml:space="preserve"> – Mike Benson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  <w:r w:rsidR="0090654F">
        <w:rPr>
          <w:rFonts w:ascii="Garamond" w:hAnsi="Garamond"/>
          <w:b/>
          <w:sz w:val="24"/>
          <w:szCs w:val="24"/>
        </w:rPr>
        <w:t>: If time allows other program reports from the Hub</w:t>
      </w:r>
    </w:p>
    <w:p w:rsidR="00121B4C" w:rsidRPr="00121B4C" w:rsidRDefault="00121B4C" w:rsidP="00121B4C">
      <w:pPr>
        <w:rPr>
          <w:rFonts w:ascii="Garamond" w:hAnsi="Garamond"/>
          <w:b/>
          <w:sz w:val="24"/>
          <w:szCs w:val="24"/>
        </w:rPr>
      </w:pP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C"/>
    <w:rsid w:val="00046DF1"/>
    <w:rsid w:val="00060816"/>
    <w:rsid w:val="00121B4C"/>
    <w:rsid w:val="00175183"/>
    <w:rsid w:val="00242FE0"/>
    <w:rsid w:val="003A3C04"/>
    <w:rsid w:val="009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7606"/>
  <w15:chartTrackingRefBased/>
  <w15:docId w15:val="{88A82824-B222-4708-B551-0B76C11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6</cp:revision>
  <cp:lastPrinted>2020-11-17T15:38:00Z</cp:lastPrinted>
  <dcterms:created xsi:type="dcterms:W3CDTF">2020-11-17T15:28:00Z</dcterms:created>
  <dcterms:modified xsi:type="dcterms:W3CDTF">2021-03-10T17:02:00Z</dcterms:modified>
</cp:coreProperties>
</file>